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640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0E36C6" w:rsidTr="000E36C6">
        <w:tc>
          <w:tcPr>
            <w:tcW w:w="9350" w:type="dxa"/>
            <w:gridSpan w:val="2"/>
            <w:shd w:val="clear" w:color="auto" w:fill="A6A6A6" w:themeFill="background1" w:themeFillShade="A6"/>
          </w:tcPr>
          <w:p w:rsidR="000E36C6" w:rsidRDefault="000E36C6" w:rsidP="000E36C6">
            <w:r>
              <w:t>Religion</w:t>
            </w:r>
          </w:p>
        </w:tc>
      </w:tr>
      <w:tr w:rsidR="000E36C6" w:rsidTr="00902EF3">
        <w:tc>
          <w:tcPr>
            <w:tcW w:w="8095" w:type="dxa"/>
          </w:tcPr>
          <w:p w:rsidR="000E36C6" w:rsidRDefault="000E36C6" w:rsidP="0098673B">
            <w:r>
              <w:t>Chi</w:t>
            </w:r>
            <w:r w:rsidR="0097575C">
              <w:t>—personal god</w:t>
            </w:r>
          </w:p>
        </w:tc>
        <w:tc>
          <w:tcPr>
            <w:tcW w:w="1255" w:type="dxa"/>
          </w:tcPr>
          <w:p w:rsidR="000E36C6" w:rsidRDefault="000E36C6" w:rsidP="000E36C6">
            <w:r>
              <w:t>131, 172</w:t>
            </w:r>
          </w:p>
        </w:tc>
      </w:tr>
      <w:tr w:rsidR="000E36C6" w:rsidTr="00902EF3">
        <w:tc>
          <w:tcPr>
            <w:tcW w:w="8095" w:type="dxa"/>
          </w:tcPr>
          <w:p w:rsidR="000E36C6" w:rsidRDefault="000E36C6" w:rsidP="0098673B">
            <w:proofErr w:type="spellStart"/>
            <w:r>
              <w:t>Chukwu</w:t>
            </w:r>
            <w:proofErr w:type="spellEnd"/>
            <w:r w:rsidR="0097575C">
              <w:t>—the supreme being of the Ibo religion</w:t>
            </w:r>
          </w:p>
        </w:tc>
        <w:tc>
          <w:tcPr>
            <w:tcW w:w="1255" w:type="dxa"/>
          </w:tcPr>
          <w:p w:rsidR="000E36C6" w:rsidRDefault="000E36C6" w:rsidP="000E36C6">
            <w:r>
              <w:t>179</w:t>
            </w:r>
          </w:p>
        </w:tc>
      </w:tr>
      <w:tr w:rsidR="000E36C6" w:rsidTr="00902EF3">
        <w:tc>
          <w:tcPr>
            <w:tcW w:w="8095" w:type="dxa"/>
          </w:tcPr>
          <w:p w:rsidR="000E36C6" w:rsidRDefault="000E36C6" w:rsidP="0098673B">
            <w:proofErr w:type="spellStart"/>
            <w:r>
              <w:t>Agbala</w:t>
            </w:r>
            <w:proofErr w:type="spellEnd"/>
            <w:r w:rsidR="0097575C">
              <w:t>—an older woman, also called the Oracle of the Prophet of the Ibo</w:t>
            </w:r>
          </w:p>
        </w:tc>
        <w:tc>
          <w:tcPr>
            <w:tcW w:w="1255" w:type="dxa"/>
          </w:tcPr>
          <w:p w:rsidR="000E36C6" w:rsidRDefault="000E36C6" w:rsidP="000E36C6">
            <w:r>
              <w:t>100, 203, 16</w:t>
            </w:r>
            <w:r w:rsidR="0098673B">
              <w:t>, 49</w:t>
            </w:r>
          </w:p>
        </w:tc>
      </w:tr>
      <w:tr w:rsidR="000E36C6" w:rsidTr="00902EF3">
        <w:tc>
          <w:tcPr>
            <w:tcW w:w="8095" w:type="dxa"/>
          </w:tcPr>
          <w:p w:rsidR="000E36C6" w:rsidRDefault="000E36C6" w:rsidP="000E36C6">
            <w:r>
              <w:t>Ani</w:t>
            </w:r>
            <w:r w:rsidR="00902EF3">
              <w:t>—female goddess of the earth</w:t>
            </w:r>
            <w:r w:rsidR="0097575C">
              <w:t xml:space="preserve"> and fertility</w:t>
            </w:r>
            <w:r w:rsidR="00902EF3">
              <w:t xml:space="preserve"> in the Igbo culture</w:t>
            </w:r>
          </w:p>
        </w:tc>
        <w:tc>
          <w:tcPr>
            <w:tcW w:w="1255" w:type="dxa"/>
          </w:tcPr>
          <w:p w:rsidR="000E36C6" w:rsidRDefault="000E36C6" w:rsidP="000E36C6">
            <w:r>
              <w:t>146</w:t>
            </w:r>
          </w:p>
        </w:tc>
      </w:tr>
      <w:tr w:rsidR="000E36C6" w:rsidTr="0098673B">
        <w:tc>
          <w:tcPr>
            <w:tcW w:w="8095" w:type="dxa"/>
            <w:shd w:val="clear" w:color="auto" w:fill="A6A6A6" w:themeFill="background1" w:themeFillShade="A6"/>
          </w:tcPr>
          <w:p w:rsidR="000E36C6" w:rsidRDefault="0098673B" w:rsidP="000E36C6">
            <w:r>
              <w:t>Superstitions</w:t>
            </w:r>
          </w:p>
        </w:tc>
        <w:tc>
          <w:tcPr>
            <w:tcW w:w="1255" w:type="dxa"/>
            <w:shd w:val="clear" w:color="auto" w:fill="A6A6A6" w:themeFill="background1" w:themeFillShade="A6"/>
          </w:tcPr>
          <w:p w:rsidR="000E36C6" w:rsidRDefault="000E36C6" w:rsidP="000E36C6"/>
        </w:tc>
      </w:tr>
      <w:tr w:rsidR="000E36C6" w:rsidTr="0098673B">
        <w:trPr>
          <w:trHeight w:val="58"/>
        </w:trPr>
        <w:tc>
          <w:tcPr>
            <w:tcW w:w="8095" w:type="dxa"/>
          </w:tcPr>
          <w:p w:rsidR="000E36C6" w:rsidRDefault="000E36C6" w:rsidP="00FF45BB">
            <w:proofErr w:type="spellStart"/>
            <w:r>
              <w:t>Iyi-uwa</w:t>
            </w:r>
            <w:proofErr w:type="spellEnd"/>
            <w:r w:rsidR="00902EF3">
              <w:t xml:space="preserve">—a special kind of stone that forms the link between an </w:t>
            </w:r>
            <w:proofErr w:type="spellStart"/>
            <w:r w:rsidR="00902EF3">
              <w:t>ogbanje</w:t>
            </w:r>
            <w:proofErr w:type="spellEnd"/>
            <w:r w:rsidR="00902EF3">
              <w:t xml:space="preserve"> and the spirit world.  Only if the </w:t>
            </w:r>
            <w:proofErr w:type="spellStart"/>
            <w:r w:rsidR="00902EF3">
              <w:t>iyi-uwa</w:t>
            </w:r>
            <w:proofErr w:type="spellEnd"/>
            <w:r w:rsidR="00902EF3">
              <w:t xml:space="preserve"> </w:t>
            </w:r>
            <w:proofErr w:type="gramStart"/>
            <w:r w:rsidR="00FF45BB">
              <w:t>was</w:t>
            </w:r>
            <w:r w:rsidR="00902EF3">
              <w:t xml:space="preserve"> discovered and destroyed</w:t>
            </w:r>
            <w:proofErr w:type="gramEnd"/>
            <w:r w:rsidR="00902EF3">
              <w:t xml:space="preserve"> would the child not die.</w:t>
            </w:r>
          </w:p>
        </w:tc>
        <w:tc>
          <w:tcPr>
            <w:tcW w:w="1255" w:type="dxa"/>
          </w:tcPr>
          <w:p w:rsidR="000E36C6" w:rsidRDefault="000E36C6" w:rsidP="000E36C6">
            <w:r>
              <w:t>80</w:t>
            </w:r>
          </w:p>
        </w:tc>
      </w:tr>
      <w:tr w:rsidR="007F063E" w:rsidTr="00902EF3">
        <w:tc>
          <w:tcPr>
            <w:tcW w:w="8095" w:type="dxa"/>
          </w:tcPr>
          <w:p w:rsidR="007F063E" w:rsidRDefault="007F063E" w:rsidP="000E36C6">
            <w:proofErr w:type="spellStart"/>
            <w:r>
              <w:t>Ogbanje</w:t>
            </w:r>
            <w:proofErr w:type="spellEnd"/>
            <w:r>
              <w:t xml:space="preserve">—a changeling; a child who repeatedly dies and returns to its mother to </w:t>
            </w:r>
            <w:r w:rsidR="00C17EC3">
              <w:t xml:space="preserve">be reborn.  It is almost </w:t>
            </w:r>
            <w:proofErr w:type="spellStart"/>
            <w:r w:rsidR="00C17EC3">
              <w:t>i</w:t>
            </w:r>
            <w:r>
              <w:t>mpossile</w:t>
            </w:r>
            <w:proofErr w:type="spellEnd"/>
            <w:r>
              <w:t xml:space="preserve"> to bring u</w:t>
            </w:r>
            <w:r w:rsidR="00F66EFE">
              <w:t xml:space="preserve">p an </w:t>
            </w:r>
            <w:proofErr w:type="spellStart"/>
            <w:r w:rsidR="00F66EFE">
              <w:t>ogbanje</w:t>
            </w:r>
            <w:proofErr w:type="spellEnd"/>
            <w:r w:rsidR="00F66EFE">
              <w:t xml:space="preserve"> child without it dy</w:t>
            </w:r>
            <w:r>
              <w:t xml:space="preserve">ing, unless its </w:t>
            </w:r>
            <w:proofErr w:type="spellStart"/>
            <w:r>
              <w:t>iyi-uwa</w:t>
            </w:r>
            <w:proofErr w:type="spellEnd"/>
            <w:r>
              <w:t xml:space="preserve"> </w:t>
            </w:r>
            <w:proofErr w:type="gramStart"/>
            <w:r>
              <w:t>is first found and destroyed</w:t>
            </w:r>
            <w:proofErr w:type="gramEnd"/>
            <w:r>
              <w:t>.</w:t>
            </w:r>
          </w:p>
        </w:tc>
        <w:tc>
          <w:tcPr>
            <w:tcW w:w="1255" w:type="dxa"/>
          </w:tcPr>
          <w:p w:rsidR="007F063E" w:rsidRDefault="00D501A6" w:rsidP="000E36C6">
            <w:r>
              <w:t>77-85</w:t>
            </w:r>
          </w:p>
        </w:tc>
      </w:tr>
      <w:tr w:rsidR="0098673B" w:rsidTr="00902EF3">
        <w:tc>
          <w:tcPr>
            <w:tcW w:w="8095" w:type="dxa"/>
          </w:tcPr>
          <w:p w:rsidR="0098673B" w:rsidRDefault="0098673B" w:rsidP="000E36C6">
            <w:r>
              <w:t>Dark moonless nights</w:t>
            </w:r>
          </w:p>
        </w:tc>
        <w:tc>
          <w:tcPr>
            <w:tcW w:w="1255" w:type="dxa"/>
          </w:tcPr>
          <w:p w:rsidR="0098673B" w:rsidRDefault="0098673B" w:rsidP="000E36C6">
            <w:r>
              <w:t>9-10</w:t>
            </w:r>
          </w:p>
        </w:tc>
      </w:tr>
      <w:tr w:rsidR="00826D4E" w:rsidTr="00902EF3">
        <w:tc>
          <w:tcPr>
            <w:tcW w:w="8095" w:type="dxa"/>
          </w:tcPr>
          <w:p w:rsidR="00826D4E" w:rsidRDefault="00826D4E" w:rsidP="000E36C6">
            <w:r>
              <w:t>Evil Forest</w:t>
            </w:r>
          </w:p>
        </w:tc>
        <w:tc>
          <w:tcPr>
            <w:tcW w:w="1255" w:type="dxa"/>
          </w:tcPr>
          <w:p w:rsidR="00826D4E" w:rsidRDefault="00826D4E" w:rsidP="000E36C6"/>
        </w:tc>
      </w:tr>
      <w:tr w:rsidR="000E36C6" w:rsidTr="000E36C6">
        <w:tc>
          <w:tcPr>
            <w:tcW w:w="9350" w:type="dxa"/>
            <w:gridSpan w:val="2"/>
            <w:shd w:val="clear" w:color="auto" w:fill="A6A6A6" w:themeFill="background1" w:themeFillShade="A6"/>
          </w:tcPr>
          <w:p w:rsidR="000E36C6" w:rsidRDefault="000E36C6" w:rsidP="000E36C6">
            <w:r>
              <w:t>Music</w:t>
            </w:r>
          </w:p>
        </w:tc>
      </w:tr>
      <w:tr w:rsidR="000E36C6" w:rsidTr="00902EF3">
        <w:tc>
          <w:tcPr>
            <w:tcW w:w="8095" w:type="dxa"/>
          </w:tcPr>
          <w:p w:rsidR="000E36C6" w:rsidRDefault="000E36C6" w:rsidP="000E36C6">
            <w:proofErr w:type="spellStart"/>
            <w:r>
              <w:t>Udu</w:t>
            </w:r>
            <w:proofErr w:type="spellEnd"/>
            <w:r w:rsidR="00902EF3">
              <w:t>—a type of drum made from pottery</w:t>
            </w:r>
          </w:p>
        </w:tc>
        <w:tc>
          <w:tcPr>
            <w:tcW w:w="1255" w:type="dxa"/>
          </w:tcPr>
          <w:p w:rsidR="000E36C6" w:rsidRDefault="000E36C6" w:rsidP="000E36C6">
            <w:r>
              <w:t>6</w:t>
            </w:r>
            <w:r w:rsidR="00D501A6">
              <w:t>, 44</w:t>
            </w:r>
          </w:p>
        </w:tc>
      </w:tr>
      <w:tr w:rsidR="000E36C6" w:rsidTr="00902EF3">
        <w:tc>
          <w:tcPr>
            <w:tcW w:w="8095" w:type="dxa"/>
          </w:tcPr>
          <w:p w:rsidR="000E36C6" w:rsidRDefault="000E36C6" w:rsidP="000E36C6">
            <w:proofErr w:type="spellStart"/>
            <w:r>
              <w:t>Ogene</w:t>
            </w:r>
            <w:proofErr w:type="spellEnd"/>
            <w:r>
              <w:t xml:space="preserve"> </w:t>
            </w:r>
            <w:r w:rsidR="00902EF3">
              <w:t>–a kind of gong</w:t>
            </w:r>
          </w:p>
        </w:tc>
        <w:tc>
          <w:tcPr>
            <w:tcW w:w="1255" w:type="dxa"/>
          </w:tcPr>
          <w:p w:rsidR="000E36C6" w:rsidRDefault="000E36C6" w:rsidP="000E36C6">
            <w:r>
              <w:t>6</w:t>
            </w:r>
          </w:p>
        </w:tc>
      </w:tr>
      <w:tr w:rsidR="000E36C6" w:rsidTr="00902EF3">
        <w:tc>
          <w:tcPr>
            <w:tcW w:w="8095" w:type="dxa"/>
          </w:tcPr>
          <w:p w:rsidR="000E36C6" w:rsidRDefault="000E36C6" w:rsidP="000E36C6">
            <w:proofErr w:type="spellStart"/>
            <w:r>
              <w:t>Ekwe</w:t>
            </w:r>
            <w:proofErr w:type="spellEnd"/>
            <w:r w:rsidR="00902EF3">
              <w:t xml:space="preserve"> – drum made from wood</w:t>
            </w:r>
          </w:p>
        </w:tc>
        <w:tc>
          <w:tcPr>
            <w:tcW w:w="1255" w:type="dxa"/>
          </w:tcPr>
          <w:p w:rsidR="000E36C6" w:rsidRDefault="000E36C6" w:rsidP="000E36C6">
            <w:r>
              <w:t>6,120</w:t>
            </w:r>
          </w:p>
        </w:tc>
      </w:tr>
      <w:tr w:rsidR="000E36C6" w:rsidTr="000E36C6">
        <w:tc>
          <w:tcPr>
            <w:tcW w:w="9350" w:type="dxa"/>
            <w:gridSpan w:val="2"/>
            <w:shd w:val="clear" w:color="auto" w:fill="A6A6A6" w:themeFill="background1" w:themeFillShade="A6"/>
          </w:tcPr>
          <w:p w:rsidR="000E36C6" w:rsidRDefault="000E36C6" w:rsidP="000E36C6">
            <w:r>
              <w:t>Weddings</w:t>
            </w:r>
          </w:p>
        </w:tc>
      </w:tr>
      <w:tr w:rsidR="000E36C6" w:rsidTr="00902EF3">
        <w:tc>
          <w:tcPr>
            <w:tcW w:w="8095" w:type="dxa"/>
          </w:tcPr>
          <w:p w:rsidR="000E36C6" w:rsidRDefault="000E36C6" w:rsidP="000E36C6">
            <w:r>
              <w:t>Bride price</w:t>
            </w:r>
            <w:r w:rsidR="00902EF3">
              <w:t xml:space="preserve"> –part of the betrothal ceremony where the dowry is paid</w:t>
            </w:r>
          </w:p>
        </w:tc>
        <w:tc>
          <w:tcPr>
            <w:tcW w:w="1255" w:type="dxa"/>
          </w:tcPr>
          <w:p w:rsidR="000E36C6" w:rsidRDefault="000E36C6" w:rsidP="000E36C6">
            <w:r>
              <w:t>73</w:t>
            </w:r>
          </w:p>
        </w:tc>
      </w:tr>
      <w:tr w:rsidR="00D501A6" w:rsidTr="00902EF3">
        <w:tc>
          <w:tcPr>
            <w:tcW w:w="8095" w:type="dxa"/>
          </w:tcPr>
          <w:p w:rsidR="00D501A6" w:rsidRDefault="00D501A6" w:rsidP="000E36C6">
            <w:r>
              <w:t>Bridal clothing, hair</w:t>
            </w:r>
          </w:p>
        </w:tc>
        <w:tc>
          <w:tcPr>
            <w:tcW w:w="1255" w:type="dxa"/>
          </w:tcPr>
          <w:p w:rsidR="00D501A6" w:rsidRDefault="00D501A6" w:rsidP="000E36C6">
            <w:r>
              <w:t>71</w:t>
            </w:r>
          </w:p>
        </w:tc>
      </w:tr>
      <w:tr w:rsidR="000E36C6" w:rsidTr="00902EF3">
        <w:tc>
          <w:tcPr>
            <w:tcW w:w="8095" w:type="dxa"/>
          </w:tcPr>
          <w:p w:rsidR="000E36C6" w:rsidRDefault="000E36C6" w:rsidP="000E36C6">
            <w:r>
              <w:t>Wedding</w:t>
            </w:r>
          </w:p>
        </w:tc>
        <w:tc>
          <w:tcPr>
            <w:tcW w:w="1255" w:type="dxa"/>
          </w:tcPr>
          <w:p w:rsidR="000E36C6" w:rsidRDefault="000E36C6" w:rsidP="000E36C6">
            <w:r>
              <w:t>110</w:t>
            </w:r>
            <w:r w:rsidR="00D501A6">
              <w:t>-113</w:t>
            </w:r>
          </w:p>
        </w:tc>
      </w:tr>
      <w:tr w:rsidR="000E36C6" w:rsidTr="000E36C6">
        <w:tc>
          <w:tcPr>
            <w:tcW w:w="9350" w:type="dxa"/>
            <w:gridSpan w:val="2"/>
            <w:shd w:val="clear" w:color="auto" w:fill="A6A6A6" w:themeFill="background1" w:themeFillShade="A6"/>
          </w:tcPr>
          <w:p w:rsidR="000E36C6" w:rsidRDefault="000E36C6" w:rsidP="000E36C6">
            <w:r>
              <w:t>Funerals</w:t>
            </w:r>
          </w:p>
        </w:tc>
      </w:tr>
      <w:tr w:rsidR="000E36C6" w:rsidTr="00902EF3">
        <w:tc>
          <w:tcPr>
            <w:tcW w:w="8095" w:type="dxa"/>
          </w:tcPr>
          <w:p w:rsidR="000E36C6" w:rsidRDefault="000E36C6" w:rsidP="000E36C6">
            <w:r>
              <w:t>Funeral</w:t>
            </w:r>
          </w:p>
        </w:tc>
        <w:tc>
          <w:tcPr>
            <w:tcW w:w="1255" w:type="dxa"/>
          </w:tcPr>
          <w:p w:rsidR="000E36C6" w:rsidRDefault="000E36C6" w:rsidP="000E36C6">
            <w:r>
              <w:t>121</w:t>
            </w:r>
            <w:r w:rsidR="00D501A6">
              <w:t>-124</w:t>
            </w:r>
          </w:p>
        </w:tc>
      </w:tr>
      <w:tr w:rsidR="000E36C6" w:rsidTr="000E36C6">
        <w:tc>
          <w:tcPr>
            <w:tcW w:w="9350" w:type="dxa"/>
            <w:gridSpan w:val="2"/>
            <w:shd w:val="clear" w:color="auto" w:fill="A6A6A6" w:themeFill="background1" w:themeFillShade="A6"/>
          </w:tcPr>
          <w:p w:rsidR="000E36C6" w:rsidRDefault="000E36C6" w:rsidP="000E36C6">
            <w:r>
              <w:t>Hospitality</w:t>
            </w:r>
          </w:p>
        </w:tc>
      </w:tr>
      <w:tr w:rsidR="000E36C6" w:rsidTr="00902EF3">
        <w:tc>
          <w:tcPr>
            <w:tcW w:w="8095" w:type="dxa"/>
          </w:tcPr>
          <w:p w:rsidR="000E36C6" w:rsidRDefault="000E36C6" w:rsidP="000E36C6">
            <w:r>
              <w:t>Kola nut</w:t>
            </w:r>
            <w:r w:rsidR="00902EF3">
              <w:t>—food used to greet visitors and guests</w:t>
            </w:r>
          </w:p>
        </w:tc>
        <w:tc>
          <w:tcPr>
            <w:tcW w:w="1255" w:type="dxa"/>
          </w:tcPr>
          <w:p w:rsidR="000E36C6" w:rsidRDefault="000E36C6" w:rsidP="000E36C6">
            <w:r>
              <w:t>19</w:t>
            </w:r>
            <w:r w:rsidR="00D501A6">
              <w:t>, 117, 165</w:t>
            </w:r>
          </w:p>
        </w:tc>
      </w:tr>
      <w:tr w:rsidR="000E36C6" w:rsidTr="00902EF3">
        <w:tc>
          <w:tcPr>
            <w:tcW w:w="8095" w:type="dxa"/>
          </w:tcPr>
          <w:p w:rsidR="000E36C6" w:rsidRDefault="000E36C6" w:rsidP="000E36C6">
            <w:r>
              <w:t>Palm wine</w:t>
            </w:r>
            <w:r w:rsidR="00902EF3">
              <w:t>—fermented palm sap made for celebration and ceremony</w:t>
            </w:r>
          </w:p>
        </w:tc>
        <w:tc>
          <w:tcPr>
            <w:tcW w:w="1255" w:type="dxa"/>
          </w:tcPr>
          <w:p w:rsidR="000E36C6" w:rsidRDefault="000E36C6" w:rsidP="000E36C6">
            <w:r>
              <w:t>19</w:t>
            </w:r>
            <w:r w:rsidR="00D501A6">
              <w:t>, 117</w:t>
            </w:r>
          </w:p>
        </w:tc>
      </w:tr>
      <w:tr w:rsidR="000E36C6" w:rsidTr="000E36C6">
        <w:tc>
          <w:tcPr>
            <w:tcW w:w="9350" w:type="dxa"/>
            <w:gridSpan w:val="2"/>
            <w:shd w:val="clear" w:color="auto" w:fill="A6A6A6" w:themeFill="background1" w:themeFillShade="A6"/>
          </w:tcPr>
          <w:p w:rsidR="000E36C6" w:rsidRDefault="000E36C6" w:rsidP="000E36C6">
            <w:r>
              <w:t>Justice</w:t>
            </w:r>
          </w:p>
        </w:tc>
      </w:tr>
      <w:tr w:rsidR="00334557" w:rsidTr="00902EF3">
        <w:tc>
          <w:tcPr>
            <w:tcW w:w="8095" w:type="dxa"/>
            <w:shd w:val="clear" w:color="auto" w:fill="auto"/>
          </w:tcPr>
          <w:p w:rsidR="00334557" w:rsidRDefault="00334557" w:rsidP="000E36C6">
            <w:proofErr w:type="spellStart"/>
            <w:r>
              <w:t>Egwugwu</w:t>
            </w:r>
            <w:proofErr w:type="spellEnd"/>
            <w:r>
              <w:t xml:space="preserve"> trial</w:t>
            </w:r>
            <w:r w:rsidR="0097575C">
              <w:t xml:space="preserve">—a man who impersonates one of the ancestral spirits of the village.  The </w:t>
            </w:r>
            <w:proofErr w:type="spellStart"/>
            <w:r w:rsidR="0097575C">
              <w:t>egwugwu</w:t>
            </w:r>
            <w:proofErr w:type="spellEnd"/>
            <w:r w:rsidR="0097575C">
              <w:t xml:space="preserve"> serve as judges in the community.</w:t>
            </w:r>
          </w:p>
        </w:tc>
        <w:tc>
          <w:tcPr>
            <w:tcW w:w="1255" w:type="dxa"/>
            <w:shd w:val="clear" w:color="auto" w:fill="auto"/>
          </w:tcPr>
          <w:p w:rsidR="00334557" w:rsidRDefault="0098673B" w:rsidP="000E36C6">
            <w:r>
              <w:t xml:space="preserve">187, </w:t>
            </w:r>
            <w:r w:rsidR="00334557">
              <w:t>87</w:t>
            </w:r>
            <w:r w:rsidR="00D501A6">
              <w:t>-94</w:t>
            </w:r>
          </w:p>
        </w:tc>
      </w:tr>
      <w:tr w:rsidR="00334557" w:rsidTr="00902EF3">
        <w:tc>
          <w:tcPr>
            <w:tcW w:w="8095" w:type="dxa"/>
            <w:shd w:val="clear" w:color="auto" w:fill="auto"/>
          </w:tcPr>
          <w:p w:rsidR="00334557" w:rsidRDefault="00334557" w:rsidP="000E36C6">
            <w:proofErr w:type="spellStart"/>
            <w:r>
              <w:t>Ezeugo</w:t>
            </w:r>
            <w:proofErr w:type="spellEnd"/>
            <w:r w:rsidR="0097575C">
              <w:t xml:space="preserve"> – a man of high status calls for justice at a village gathering</w:t>
            </w:r>
          </w:p>
        </w:tc>
        <w:tc>
          <w:tcPr>
            <w:tcW w:w="1255" w:type="dxa"/>
            <w:shd w:val="clear" w:color="auto" w:fill="auto"/>
          </w:tcPr>
          <w:p w:rsidR="00334557" w:rsidRDefault="00334557" w:rsidP="000E36C6">
            <w:r>
              <w:t>10</w:t>
            </w:r>
          </w:p>
        </w:tc>
      </w:tr>
      <w:tr w:rsidR="0098673B" w:rsidTr="00902EF3">
        <w:tc>
          <w:tcPr>
            <w:tcW w:w="8095" w:type="dxa"/>
            <w:shd w:val="clear" w:color="auto" w:fill="auto"/>
          </w:tcPr>
          <w:p w:rsidR="0098673B" w:rsidRDefault="0098673B" w:rsidP="0098673B">
            <w:proofErr w:type="spellStart"/>
            <w:r>
              <w:t>Ilo</w:t>
            </w:r>
            <w:proofErr w:type="spellEnd"/>
            <w:r>
              <w:t>—the village green where assemblies for sports, discussion, and so on take place</w:t>
            </w:r>
          </w:p>
        </w:tc>
        <w:tc>
          <w:tcPr>
            <w:tcW w:w="1255" w:type="dxa"/>
            <w:shd w:val="clear" w:color="auto" w:fill="auto"/>
          </w:tcPr>
          <w:p w:rsidR="0098673B" w:rsidRDefault="00D501A6" w:rsidP="0098673B">
            <w:r>
              <w:t>42</w:t>
            </w:r>
          </w:p>
        </w:tc>
      </w:tr>
      <w:tr w:rsidR="0098673B" w:rsidTr="00D501A6">
        <w:tc>
          <w:tcPr>
            <w:tcW w:w="8095" w:type="dxa"/>
            <w:shd w:val="clear" w:color="auto" w:fill="auto"/>
          </w:tcPr>
          <w:p w:rsidR="0098673B" w:rsidRDefault="0098673B" w:rsidP="0098673B">
            <w:proofErr w:type="spellStart"/>
            <w:r>
              <w:t>Okwonko</w:t>
            </w:r>
            <w:proofErr w:type="spellEnd"/>
            <w:r>
              <w:t xml:space="preserve"> banished after accidentally shooting a boy</w:t>
            </w:r>
          </w:p>
        </w:tc>
        <w:tc>
          <w:tcPr>
            <w:tcW w:w="1255" w:type="dxa"/>
            <w:shd w:val="clear" w:color="auto" w:fill="auto"/>
          </w:tcPr>
          <w:p w:rsidR="0098673B" w:rsidRDefault="00D501A6" w:rsidP="0098673B">
            <w:r>
              <w:t>124</w:t>
            </w:r>
          </w:p>
        </w:tc>
      </w:tr>
      <w:tr w:rsidR="0098673B" w:rsidTr="00D501A6">
        <w:trPr>
          <w:trHeight w:val="251"/>
        </w:trPr>
        <w:tc>
          <w:tcPr>
            <w:tcW w:w="8095" w:type="dxa"/>
            <w:shd w:val="clear" w:color="auto" w:fill="auto"/>
          </w:tcPr>
          <w:p w:rsidR="0098673B" w:rsidRDefault="0098673B" w:rsidP="0098673B">
            <w:r>
              <w:t xml:space="preserve">Can’t take </w:t>
            </w:r>
            <w:proofErr w:type="spellStart"/>
            <w:r>
              <w:t>Okwonko’s</w:t>
            </w:r>
            <w:proofErr w:type="spellEnd"/>
            <w:r>
              <w:t xml:space="preserve"> body down</w:t>
            </w:r>
          </w:p>
        </w:tc>
        <w:tc>
          <w:tcPr>
            <w:tcW w:w="1255" w:type="dxa"/>
            <w:shd w:val="clear" w:color="auto" w:fill="auto"/>
          </w:tcPr>
          <w:p w:rsidR="0098673B" w:rsidRDefault="00D501A6" w:rsidP="0098673B">
            <w:r>
              <w:t>207</w:t>
            </w:r>
          </w:p>
        </w:tc>
      </w:tr>
      <w:tr w:rsidR="0097575C" w:rsidTr="00D501A6">
        <w:trPr>
          <w:trHeight w:val="251"/>
        </w:trPr>
        <w:tc>
          <w:tcPr>
            <w:tcW w:w="8095" w:type="dxa"/>
            <w:shd w:val="clear" w:color="auto" w:fill="auto"/>
          </w:tcPr>
          <w:p w:rsidR="0097575C" w:rsidRDefault="0097575C" w:rsidP="0098673B"/>
        </w:tc>
        <w:tc>
          <w:tcPr>
            <w:tcW w:w="1255" w:type="dxa"/>
            <w:shd w:val="clear" w:color="auto" w:fill="auto"/>
          </w:tcPr>
          <w:p w:rsidR="0097575C" w:rsidRDefault="0097575C" w:rsidP="0098673B"/>
        </w:tc>
      </w:tr>
      <w:tr w:rsidR="0098673B" w:rsidTr="00334557">
        <w:trPr>
          <w:trHeight w:val="251"/>
        </w:trPr>
        <w:tc>
          <w:tcPr>
            <w:tcW w:w="9350" w:type="dxa"/>
            <w:gridSpan w:val="2"/>
            <w:shd w:val="clear" w:color="auto" w:fill="A6A6A6" w:themeFill="background1" w:themeFillShade="A6"/>
          </w:tcPr>
          <w:p w:rsidR="0098673B" w:rsidRDefault="0098673B" w:rsidP="0098673B">
            <w:r>
              <w:t>Ibo town</w:t>
            </w:r>
          </w:p>
        </w:tc>
      </w:tr>
      <w:tr w:rsidR="0098673B" w:rsidTr="00D501A6">
        <w:trPr>
          <w:trHeight w:val="251"/>
        </w:trPr>
        <w:tc>
          <w:tcPr>
            <w:tcW w:w="8095" w:type="dxa"/>
            <w:shd w:val="clear" w:color="auto" w:fill="auto"/>
          </w:tcPr>
          <w:p w:rsidR="0098673B" w:rsidRDefault="0098673B" w:rsidP="0098673B">
            <w:proofErr w:type="spellStart"/>
            <w:r>
              <w:t>Ilo</w:t>
            </w:r>
            <w:proofErr w:type="spellEnd"/>
            <w:r>
              <w:t>—the village green where assemblies for sports, discussion, and so on take place</w:t>
            </w:r>
          </w:p>
        </w:tc>
        <w:tc>
          <w:tcPr>
            <w:tcW w:w="1255" w:type="dxa"/>
            <w:shd w:val="clear" w:color="auto" w:fill="auto"/>
          </w:tcPr>
          <w:p w:rsidR="0098673B" w:rsidRDefault="00D501A6" w:rsidP="0098673B">
            <w:r>
              <w:t>42</w:t>
            </w:r>
          </w:p>
        </w:tc>
      </w:tr>
      <w:tr w:rsidR="0098673B" w:rsidTr="00902EF3">
        <w:trPr>
          <w:trHeight w:val="251"/>
        </w:trPr>
        <w:tc>
          <w:tcPr>
            <w:tcW w:w="8095" w:type="dxa"/>
            <w:shd w:val="clear" w:color="auto" w:fill="auto"/>
          </w:tcPr>
          <w:p w:rsidR="0098673B" w:rsidRDefault="0098673B" w:rsidP="0098673B">
            <w:r>
              <w:t>Obi—large living quarter for the head of the family</w:t>
            </w:r>
          </w:p>
        </w:tc>
        <w:tc>
          <w:tcPr>
            <w:tcW w:w="1255" w:type="dxa"/>
            <w:shd w:val="clear" w:color="auto" w:fill="auto"/>
          </w:tcPr>
          <w:p w:rsidR="0098673B" w:rsidRDefault="0098673B" w:rsidP="0098673B">
            <w:r>
              <w:t>14, 129, 163</w:t>
            </w:r>
          </w:p>
        </w:tc>
      </w:tr>
      <w:tr w:rsidR="0098673B" w:rsidTr="00D501A6">
        <w:trPr>
          <w:trHeight w:val="251"/>
        </w:trPr>
        <w:tc>
          <w:tcPr>
            <w:tcW w:w="8095" w:type="dxa"/>
            <w:shd w:val="clear" w:color="auto" w:fill="auto"/>
          </w:tcPr>
          <w:p w:rsidR="0098673B" w:rsidRDefault="0098673B" w:rsidP="0098673B">
            <w:r>
              <w:t>Compound</w:t>
            </w:r>
            <w:r w:rsidR="00A82452">
              <w:t xml:space="preserve"> – collection of houses for one family</w:t>
            </w:r>
          </w:p>
        </w:tc>
        <w:tc>
          <w:tcPr>
            <w:tcW w:w="1255" w:type="dxa"/>
            <w:shd w:val="clear" w:color="auto" w:fill="auto"/>
          </w:tcPr>
          <w:p w:rsidR="0098673B" w:rsidRDefault="00D501A6" w:rsidP="0098673B">
            <w:r>
              <w:t>14</w:t>
            </w:r>
          </w:p>
        </w:tc>
      </w:tr>
      <w:tr w:rsidR="0098673B" w:rsidTr="00D501A6">
        <w:trPr>
          <w:trHeight w:val="251"/>
        </w:trPr>
        <w:tc>
          <w:tcPr>
            <w:tcW w:w="8095" w:type="dxa"/>
            <w:shd w:val="clear" w:color="auto" w:fill="auto"/>
          </w:tcPr>
          <w:p w:rsidR="0098673B" w:rsidRDefault="0098673B" w:rsidP="0098673B">
            <w:r>
              <w:t>Medicine house—</w:t>
            </w:r>
            <w:proofErr w:type="spellStart"/>
            <w:r>
              <w:t>Okwonko</w:t>
            </w:r>
            <w:proofErr w:type="spellEnd"/>
            <w:r>
              <w:t xml:space="preserve"> keeps the wooden symbols of his personal god</w:t>
            </w:r>
          </w:p>
        </w:tc>
        <w:tc>
          <w:tcPr>
            <w:tcW w:w="1255" w:type="dxa"/>
            <w:shd w:val="clear" w:color="auto" w:fill="auto"/>
          </w:tcPr>
          <w:p w:rsidR="0098673B" w:rsidRDefault="0098673B" w:rsidP="0098673B">
            <w:r>
              <w:t>14</w:t>
            </w:r>
          </w:p>
        </w:tc>
      </w:tr>
      <w:tr w:rsidR="00F66EFE" w:rsidTr="00D501A6">
        <w:trPr>
          <w:trHeight w:val="251"/>
        </w:trPr>
        <w:tc>
          <w:tcPr>
            <w:tcW w:w="8095" w:type="dxa"/>
            <w:shd w:val="clear" w:color="auto" w:fill="auto"/>
          </w:tcPr>
          <w:p w:rsidR="00F66EFE" w:rsidRDefault="00F66EFE" w:rsidP="0098673B">
            <w:r>
              <w:t>Market</w:t>
            </w:r>
          </w:p>
        </w:tc>
        <w:tc>
          <w:tcPr>
            <w:tcW w:w="1255" w:type="dxa"/>
            <w:shd w:val="clear" w:color="auto" w:fill="auto"/>
          </w:tcPr>
          <w:p w:rsidR="00F66EFE" w:rsidRDefault="00F66EFE" w:rsidP="0098673B"/>
        </w:tc>
      </w:tr>
      <w:tr w:rsidR="00A82452" w:rsidTr="00D501A6">
        <w:trPr>
          <w:trHeight w:val="251"/>
        </w:trPr>
        <w:tc>
          <w:tcPr>
            <w:tcW w:w="8095" w:type="dxa"/>
            <w:shd w:val="clear" w:color="auto" w:fill="auto"/>
          </w:tcPr>
          <w:p w:rsidR="00A82452" w:rsidRDefault="00A82452" w:rsidP="0098673B">
            <w:r>
              <w:t xml:space="preserve">Evil Forest </w:t>
            </w:r>
            <w:r w:rsidR="00D501A6">
              <w:t>–</w:t>
            </w:r>
            <w:r>
              <w:t xml:space="preserve"> </w:t>
            </w:r>
            <w:r w:rsidR="00D501A6">
              <w:t>bodies of twins and people with terrible diseases are discarded here</w:t>
            </w:r>
          </w:p>
        </w:tc>
        <w:tc>
          <w:tcPr>
            <w:tcW w:w="1255" w:type="dxa"/>
            <w:shd w:val="clear" w:color="auto" w:fill="auto"/>
          </w:tcPr>
          <w:p w:rsidR="00A82452" w:rsidRDefault="00D501A6" w:rsidP="0098673B">
            <w:r>
              <w:t>148</w:t>
            </w:r>
          </w:p>
        </w:tc>
      </w:tr>
      <w:tr w:rsidR="0098673B" w:rsidTr="00334557">
        <w:trPr>
          <w:trHeight w:val="84"/>
        </w:trPr>
        <w:tc>
          <w:tcPr>
            <w:tcW w:w="9350" w:type="dxa"/>
            <w:gridSpan w:val="2"/>
            <w:shd w:val="clear" w:color="auto" w:fill="A6A6A6" w:themeFill="background1" w:themeFillShade="A6"/>
          </w:tcPr>
          <w:p w:rsidR="0098673B" w:rsidRDefault="0098673B" w:rsidP="0098673B">
            <w:r>
              <w:lastRenderedPageBreak/>
              <w:t>Food</w:t>
            </w:r>
          </w:p>
        </w:tc>
      </w:tr>
      <w:tr w:rsidR="0098673B" w:rsidTr="00F66EFE">
        <w:trPr>
          <w:trHeight w:val="251"/>
        </w:trPr>
        <w:tc>
          <w:tcPr>
            <w:tcW w:w="8095" w:type="dxa"/>
            <w:shd w:val="clear" w:color="auto" w:fill="auto"/>
          </w:tcPr>
          <w:p w:rsidR="0098673B" w:rsidRDefault="0098673B" w:rsidP="0098673B">
            <w:r>
              <w:t>Yams-</w:t>
            </w:r>
            <w:proofErr w:type="spellStart"/>
            <w:r>
              <w:t>foo</w:t>
            </w:r>
            <w:proofErr w:type="spellEnd"/>
            <w:r>
              <w:t xml:space="preserve"> Foo – food made from yams. </w:t>
            </w:r>
            <w:proofErr w:type="gramStart"/>
            <w:r>
              <w:t>Yams  serve</w:t>
            </w:r>
            <w:proofErr w:type="gramEnd"/>
            <w:r>
              <w:t xml:space="preserve"> a chief role in the annual Feast of the New Yam.  Yams were a crop to </w:t>
            </w:r>
            <w:proofErr w:type="gramStart"/>
            <w:r>
              <w:t>be raised</w:t>
            </w:r>
            <w:proofErr w:type="gramEnd"/>
            <w:r>
              <w:t xml:space="preserve"> by men.</w:t>
            </w:r>
          </w:p>
        </w:tc>
        <w:tc>
          <w:tcPr>
            <w:tcW w:w="1255" w:type="dxa"/>
            <w:shd w:val="clear" w:color="auto" w:fill="auto"/>
          </w:tcPr>
          <w:p w:rsidR="0098673B" w:rsidRDefault="00F66EFE" w:rsidP="0098673B">
            <w:r>
              <w:t>113,141</w:t>
            </w:r>
          </w:p>
        </w:tc>
      </w:tr>
      <w:tr w:rsidR="0098673B" w:rsidTr="00F66EFE">
        <w:trPr>
          <w:trHeight w:val="251"/>
        </w:trPr>
        <w:tc>
          <w:tcPr>
            <w:tcW w:w="8095" w:type="dxa"/>
            <w:shd w:val="clear" w:color="auto" w:fill="auto"/>
          </w:tcPr>
          <w:p w:rsidR="0098673B" w:rsidRDefault="0098673B" w:rsidP="0098673B">
            <w:r>
              <w:t xml:space="preserve">Bitter Leaf Soup—a soup prepared with the vegetable called </w:t>
            </w:r>
            <w:proofErr w:type="spellStart"/>
            <w:r>
              <w:t>bitterleaf</w:t>
            </w:r>
            <w:proofErr w:type="spellEnd"/>
          </w:p>
        </w:tc>
        <w:tc>
          <w:tcPr>
            <w:tcW w:w="1255" w:type="dxa"/>
            <w:shd w:val="clear" w:color="auto" w:fill="auto"/>
          </w:tcPr>
          <w:p w:rsidR="0098673B" w:rsidRDefault="00F66EFE" w:rsidP="0098673B">
            <w:r>
              <w:t>141</w:t>
            </w:r>
          </w:p>
        </w:tc>
      </w:tr>
      <w:tr w:rsidR="0098673B" w:rsidTr="00902EF3">
        <w:trPr>
          <w:trHeight w:val="251"/>
        </w:trPr>
        <w:tc>
          <w:tcPr>
            <w:tcW w:w="8095" w:type="dxa"/>
            <w:shd w:val="clear" w:color="auto" w:fill="auto"/>
          </w:tcPr>
          <w:p w:rsidR="0098673B" w:rsidRDefault="0098673B" w:rsidP="0098673B">
            <w:r>
              <w:t>Palm Wine – fermented palm sap used celebration and ceremony</w:t>
            </w:r>
          </w:p>
        </w:tc>
        <w:tc>
          <w:tcPr>
            <w:tcW w:w="1255" w:type="dxa"/>
            <w:shd w:val="clear" w:color="auto" w:fill="auto"/>
          </w:tcPr>
          <w:p w:rsidR="0098673B" w:rsidRDefault="0098673B" w:rsidP="0098673B">
            <w:r>
              <w:t>19, 117</w:t>
            </w:r>
          </w:p>
        </w:tc>
      </w:tr>
      <w:tr w:rsidR="0098673B" w:rsidTr="00902EF3">
        <w:trPr>
          <w:trHeight w:val="251"/>
        </w:trPr>
        <w:tc>
          <w:tcPr>
            <w:tcW w:w="8095" w:type="dxa"/>
            <w:shd w:val="clear" w:color="auto" w:fill="auto"/>
          </w:tcPr>
          <w:p w:rsidR="0098673B" w:rsidRDefault="0098673B" w:rsidP="0098673B">
            <w:r>
              <w:t>Kola nut – food used to greet visitors and guests</w:t>
            </w:r>
          </w:p>
        </w:tc>
        <w:tc>
          <w:tcPr>
            <w:tcW w:w="1255" w:type="dxa"/>
            <w:shd w:val="clear" w:color="auto" w:fill="auto"/>
          </w:tcPr>
          <w:p w:rsidR="0098673B" w:rsidRDefault="0098673B" w:rsidP="0098673B">
            <w:r>
              <w:t>19,117</w:t>
            </w:r>
          </w:p>
        </w:tc>
      </w:tr>
      <w:tr w:rsidR="0098673B" w:rsidTr="00902EF3">
        <w:trPr>
          <w:trHeight w:val="251"/>
        </w:trPr>
        <w:tc>
          <w:tcPr>
            <w:tcW w:w="8095" w:type="dxa"/>
            <w:shd w:val="clear" w:color="auto" w:fill="auto"/>
          </w:tcPr>
          <w:p w:rsidR="0098673B" w:rsidRDefault="0098673B" w:rsidP="0098673B">
            <w:r>
              <w:t>Alligator Pepper – offered with kola nut to visitors</w:t>
            </w:r>
          </w:p>
        </w:tc>
        <w:tc>
          <w:tcPr>
            <w:tcW w:w="1255" w:type="dxa"/>
            <w:shd w:val="clear" w:color="auto" w:fill="auto"/>
          </w:tcPr>
          <w:p w:rsidR="0098673B" w:rsidRDefault="0098673B" w:rsidP="0098673B"/>
        </w:tc>
      </w:tr>
      <w:tr w:rsidR="0098673B" w:rsidTr="006C03C9">
        <w:trPr>
          <w:trHeight w:val="251"/>
        </w:trPr>
        <w:tc>
          <w:tcPr>
            <w:tcW w:w="8095" w:type="dxa"/>
            <w:shd w:val="clear" w:color="auto" w:fill="auto"/>
          </w:tcPr>
          <w:p w:rsidR="0098673B" w:rsidRDefault="0098673B" w:rsidP="0098673B">
            <w:r>
              <w:t>Cassava—a woman’s crop</w:t>
            </w:r>
          </w:p>
        </w:tc>
        <w:tc>
          <w:tcPr>
            <w:tcW w:w="1255" w:type="dxa"/>
            <w:shd w:val="clear" w:color="auto" w:fill="auto"/>
          </w:tcPr>
          <w:p w:rsidR="0098673B" w:rsidRDefault="0098673B" w:rsidP="0098673B">
            <w:r>
              <w:t>164</w:t>
            </w:r>
          </w:p>
        </w:tc>
      </w:tr>
      <w:tr w:rsidR="0098673B" w:rsidTr="00902EF3">
        <w:trPr>
          <w:trHeight w:val="251"/>
        </w:trPr>
        <w:tc>
          <w:tcPr>
            <w:tcW w:w="8095" w:type="dxa"/>
            <w:shd w:val="clear" w:color="auto" w:fill="auto"/>
          </w:tcPr>
          <w:p w:rsidR="0098673B" w:rsidRDefault="0098673B" w:rsidP="0098673B">
            <w:r>
              <w:t>Preparing food for a feast</w:t>
            </w:r>
          </w:p>
        </w:tc>
        <w:tc>
          <w:tcPr>
            <w:tcW w:w="1255" w:type="dxa"/>
            <w:shd w:val="clear" w:color="auto" w:fill="auto"/>
          </w:tcPr>
          <w:p w:rsidR="0098673B" w:rsidRDefault="0098673B" w:rsidP="0098673B">
            <w:r>
              <w:t>112</w:t>
            </w:r>
          </w:p>
        </w:tc>
      </w:tr>
      <w:tr w:rsidR="0098673B" w:rsidTr="0056775C">
        <w:trPr>
          <w:trHeight w:val="251"/>
        </w:trPr>
        <w:tc>
          <w:tcPr>
            <w:tcW w:w="9350" w:type="dxa"/>
            <w:gridSpan w:val="2"/>
            <w:shd w:val="clear" w:color="auto" w:fill="A6A6A6" w:themeFill="background1" w:themeFillShade="A6"/>
          </w:tcPr>
          <w:p w:rsidR="0098673B" w:rsidRDefault="0098673B" w:rsidP="0098673B">
            <w:r>
              <w:t>Status</w:t>
            </w:r>
          </w:p>
        </w:tc>
      </w:tr>
      <w:tr w:rsidR="0098673B" w:rsidTr="00902EF3">
        <w:trPr>
          <w:trHeight w:val="251"/>
        </w:trPr>
        <w:tc>
          <w:tcPr>
            <w:tcW w:w="8095" w:type="dxa"/>
            <w:shd w:val="clear" w:color="auto" w:fill="auto"/>
          </w:tcPr>
          <w:p w:rsidR="0098673B" w:rsidRDefault="0098673B" w:rsidP="0098673B">
            <w:proofErr w:type="spellStart"/>
            <w:r>
              <w:t>Unoka</w:t>
            </w:r>
            <w:proofErr w:type="spellEnd"/>
            <w:r>
              <w:t>—</w:t>
            </w:r>
            <w:proofErr w:type="spellStart"/>
            <w:r>
              <w:t>Okwonko’s</w:t>
            </w:r>
            <w:proofErr w:type="spellEnd"/>
            <w:r>
              <w:t xml:space="preserve"> father, a man of low status</w:t>
            </w:r>
          </w:p>
        </w:tc>
        <w:tc>
          <w:tcPr>
            <w:tcW w:w="1255" w:type="dxa"/>
            <w:shd w:val="clear" w:color="auto" w:fill="auto"/>
          </w:tcPr>
          <w:p w:rsidR="0098673B" w:rsidRDefault="0098673B" w:rsidP="0098673B">
            <w:r>
              <w:t>5</w:t>
            </w:r>
          </w:p>
        </w:tc>
      </w:tr>
      <w:tr w:rsidR="00F66EFE" w:rsidTr="00902EF3">
        <w:trPr>
          <w:trHeight w:val="251"/>
        </w:trPr>
        <w:tc>
          <w:tcPr>
            <w:tcW w:w="8095" w:type="dxa"/>
            <w:shd w:val="clear" w:color="auto" w:fill="auto"/>
          </w:tcPr>
          <w:p w:rsidR="00F66EFE" w:rsidRDefault="00F66EFE" w:rsidP="0098673B">
            <w:proofErr w:type="spellStart"/>
            <w:r>
              <w:t>Efulefu</w:t>
            </w:r>
            <w:proofErr w:type="spellEnd"/>
          </w:p>
        </w:tc>
        <w:tc>
          <w:tcPr>
            <w:tcW w:w="1255" w:type="dxa"/>
            <w:shd w:val="clear" w:color="auto" w:fill="auto"/>
          </w:tcPr>
          <w:p w:rsidR="00F66EFE" w:rsidRDefault="00F66EFE" w:rsidP="0098673B">
            <w:r>
              <w:t>143, 154</w:t>
            </w:r>
          </w:p>
        </w:tc>
      </w:tr>
      <w:tr w:rsidR="0098673B" w:rsidTr="00902EF3">
        <w:trPr>
          <w:trHeight w:val="251"/>
        </w:trPr>
        <w:tc>
          <w:tcPr>
            <w:tcW w:w="8095" w:type="dxa"/>
            <w:shd w:val="clear" w:color="auto" w:fill="auto"/>
          </w:tcPr>
          <w:p w:rsidR="0098673B" w:rsidRDefault="00D501A6" w:rsidP="0098673B">
            <w:proofErr w:type="spellStart"/>
            <w:r>
              <w:t>Okw</w:t>
            </w:r>
            <w:r w:rsidR="0098673B">
              <w:t>onkwo</w:t>
            </w:r>
            <w:proofErr w:type="spellEnd"/>
            <w:r w:rsidR="0098673B">
              <w:t>—the main character,</w:t>
            </w:r>
          </w:p>
        </w:tc>
        <w:tc>
          <w:tcPr>
            <w:tcW w:w="1255" w:type="dxa"/>
            <w:shd w:val="clear" w:color="auto" w:fill="auto"/>
          </w:tcPr>
          <w:p w:rsidR="0098673B" w:rsidRDefault="0098673B" w:rsidP="0098673B">
            <w:r>
              <w:t>8</w:t>
            </w:r>
            <w:r w:rsidR="00D501A6">
              <w:t>, 27</w:t>
            </w:r>
          </w:p>
        </w:tc>
      </w:tr>
      <w:tr w:rsidR="0097575C" w:rsidTr="00902EF3">
        <w:trPr>
          <w:trHeight w:val="251"/>
        </w:trPr>
        <w:tc>
          <w:tcPr>
            <w:tcW w:w="8095" w:type="dxa"/>
            <w:shd w:val="clear" w:color="auto" w:fill="auto"/>
          </w:tcPr>
          <w:p w:rsidR="0097575C" w:rsidRDefault="0097575C" w:rsidP="0098673B">
            <w:proofErr w:type="spellStart"/>
            <w:r>
              <w:t>Ezeugo</w:t>
            </w:r>
            <w:proofErr w:type="spellEnd"/>
            <w:r>
              <w:t xml:space="preserve"> – a man of high status</w:t>
            </w:r>
          </w:p>
        </w:tc>
        <w:tc>
          <w:tcPr>
            <w:tcW w:w="1255" w:type="dxa"/>
            <w:shd w:val="clear" w:color="auto" w:fill="auto"/>
          </w:tcPr>
          <w:p w:rsidR="0097575C" w:rsidRDefault="0097575C" w:rsidP="0098673B">
            <w:r>
              <w:t>10</w:t>
            </w:r>
          </w:p>
        </w:tc>
      </w:tr>
      <w:tr w:rsidR="0098673B" w:rsidTr="00902EF3">
        <w:trPr>
          <w:trHeight w:val="251"/>
        </w:trPr>
        <w:tc>
          <w:tcPr>
            <w:tcW w:w="8095" w:type="dxa"/>
            <w:shd w:val="clear" w:color="auto" w:fill="auto"/>
          </w:tcPr>
          <w:p w:rsidR="0098673B" w:rsidRDefault="0098673B" w:rsidP="0098673B">
            <w:proofErr w:type="spellStart"/>
            <w:r>
              <w:t>Ezeudu</w:t>
            </w:r>
            <w:proofErr w:type="spellEnd"/>
            <w:r w:rsidR="0097575C">
              <w:t xml:space="preserve"> –a description of the funeral of a man of high status</w:t>
            </w:r>
          </w:p>
        </w:tc>
        <w:tc>
          <w:tcPr>
            <w:tcW w:w="1255" w:type="dxa"/>
            <w:shd w:val="clear" w:color="auto" w:fill="auto"/>
          </w:tcPr>
          <w:p w:rsidR="0098673B" w:rsidRDefault="0098673B" w:rsidP="0098673B">
            <w:r>
              <w:t>123</w:t>
            </w:r>
          </w:p>
        </w:tc>
      </w:tr>
      <w:tr w:rsidR="0098673B" w:rsidTr="00902EF3">
        <w:trPr>
          <w:trHeight w:val="251"/>
        </w:trPr>
        <w:tc>
          <w:tcPr>
            <w:tcW w:w="8095" w:type="dxa"/>
            <w:shd w:val="clear" w:color="auto" w:fill="auto"/>
          </w:tcPr>
          <w:p w:rsidR="0098673B" w:rsidRDefault="0098673B" w:rsidP="0098673B">
            <w:proofErr w:type="spellStart"/>
            <w:r>
              <w:t>Osu</w:t>
            </w:r>
            <w:proofErr w:type="spellEnd"/>
            <w:r>
              <w:t xml:space="preserve">—outcast.  Having been dedicated to a god, the </w:t>
            </w:r>
            <w:proofErr w:type="spellStart"/>
            <w:r>
              <w:t>osu</w:t>
            </w:r>
            <w:proofErr w:type="spellEnd"/>
            <w:r>
              <w:t xml:space="preserve"> was taboo and not allowed to mix with the freeborn in any way. </w:t>
            </w:r>
          </w:p>
        </w:tc>
        <w:tc>
          <w:tcPr>
            <w:tcW w:w="1255" w:type="dxa"/>
            <w:shd w:val="clear" w:color="auto" w:fill="auto"/>
          </w:tcPr>
          <w:p w:rsidR="0098673B" w:rsidRDefault="0098673B" w:rsidP="0098673B">
            <w:r>
              <w:t>155</w:t>
            </w:r>
          </w:p>
        </w:tc>
      </w:tr>
      <w:tr w:rsidR="0098673B" w:rsidTr="00902EF3">
        <w:trPr>
          <w:trHeight w:val="251"/>
        </w:trPr>
        <w:tc>
          <w:tcPr>
            <w:tcW w:w="8095" w:type="dxa"/>
            <w:shd w:val="clear" w:color="auto" w:fill="auto"/>
          </w:tcPr>
          <w:p w:rsidR="0098673B" w:rsidRDefault="0098673B" w:rsidP="0098673B">
            <w:proofErr w:type="spellStart"/>
            <w:r>
              <w:t>Ozo</w:t>
            </w:r>
            <w:proofErr w:type="spellEnd"/>
            <w:r>
              <w:t>—the name of one of the titles or ranks</w:t>
            </w:r>
          </w:p>
        </w:tc>
        <w:tc>
          <w:tcPr>
            <w:tcW w:w="1255" w:type="dxa"/>
            <w:shd w:val="clear" w:color="auto" w:fill="auto"/>
          </w:tcPr>
          <w:p w:rsidR="0098673B" w:rsidRDefault="00F66EFE" w:rsidP="0098673B">
            <w:r>
              <w:t>8, 18, 23</w:t>
            </w:r>
          </w:p>
        </w:tc>
      </w:tr>
      <w:tr w:rsidR="00F66EFE" w:rsidTr="00902EF3">
        <w:trPr>
          <w:trHeight w:val="251"/>
        </w:trPr>
        <w:tc>
          <w:tcPr>
            <w:tcW w:w="8095" w:type="dxa"/>
            <w:shd w:val="clear" w:color="auto" w:fill="auto"/>
          </w:tcPr>
          <w:p w:rsidR="00F66EFE" w:rsidRDefault="00F66EFE" w:rsidP="0098673B">
            <w:r>
              <w:t>Status</w:t>
            </w:r>
          </w:p>
        </w:tc>
        <w:tc>
          <w:tcPr>
            <w:tcW w:w="1255" w:type="dxa"/>
            <w:shd w:val="clear" w:color="auto" w:fill="auto"/>
          </w:tcPr>
          <w:p w:rsidR="00F66EFE" w:rsidRDefault="00F66EFE" w:rsidP="0098673B"/>
        </w:tc>
      </w:tr>
      <w:tr w:rsidR="0098673B" w:rsidTr="00902EF3">
        <w:trPr>
          <w:trHeight w:val="251"/>
        </w:trPr>
        <w:tc>
          <w:tcPr>
            <w:tcW w:w="8095" w:type="dxa"/>
            <w:shd w:val="clear" w:color="auto" w:fill="auto"/>
          </w:tcPr>
          <w:p w:rsidR="0098673B" w:rsidRDefault="0098673B" w:rsidP="0098673B">
            <w:r>
              <w:t>Status of women</w:t>
            </w:r>
          </w:p>
        </w:tc>
        <w:tc>
          <w:tcPr>
            <w:tcW w:w="1255" w:type="dxa"/>
            <w:shd w:val="clear" w:color="auto" w:fill="auto"/>
          </w:tcPr>
          <w:p w:rsidR="0098673B" w:rsidRDefault="0098673B" w:rsidP="0098673B">
            <w:r>
              <w:t>20</w:t>
            </w:r>
          </w:p>
        </w:tc>
      </w:tr>
      <w:tr w:rsidR="00D501A6" w:rsidTr="00902EF3">
        <w:trPr>
          <w:trHeight w:val="251"/>
        </w:trPr>
        <w:tc>
          <w:tcPr>
            <w:tcW w:w="8095" w:type="dxa"/>
            <w:shd w:val="clear" w:color="auto" w:fill="auto"/>
          </w:tcPr>
          <w:p w:rsidR="00D501A6" w:rsidRDefault="008F5522" w:rsidP="0098673B">
            <w:bookmarkStart w:id="0" w:name="_GoBack" w:colFirst="1" w:colLast="1"/>
            <w:r>
              <w:t xml:space="preserve">     </w:t>
            </w:r>
            <w:proofErr w:type="spellStart"/>
            <w:r>
              <w:t>Okwonkwo</w:t>
            </w:r>
            <w:proofErr w:type="spellEnd"/>
            <w:r>
              <w:t xml:space="preserve"> beats</w:t>
            </w:r>
            <w:r w:rsidR="00D501A6">
              <w:t xml:space="preserve"> his wife</w:t>
            </w:r>
            <w:r>
              <w:t>, women raising cassava, men having more than one wife</w:t>
            </w:r>
          </w:p>
        </w:tc>
        <w:tc>
          <w:tcPr>
            <w:tcW w:w="1255" w:type="dxa"/>
            <w:shd w:val="clear" w:color="auto" w:fill="auto"/>
          </w:tcPr>
          <w:p w:rsidR="008F5522" w:rsidRDefault="008F5522" w:rsidP="0098673B">
            <w:r>
              <w:t>29, 38, 164, 18, 10</w:t>
            </w:r>
          </w:p>
        </w:tc>
      </w:tr>
      <w:bookmarkEnd w:id="0"/>
      <w:tr w:rsidR="00F66EFE" w:rsidTr="00F66EFE">
        <w:trPr>
          <w:trHeight w:val="251"/>
        </w:trPr>
        <w:tc>
          <w:tcPr>
            <w:tcW w:w="8095" w:type="dxa"/>
            <w:shd w:val="clear" w:color="auto" w:fill="auto"/>
          </w:tcPr>
          <w:p w:rsidR="00F66EFE" w:rsidRDefault="00F66EFE" w:rsidP="0098673B">
            <w:r>
              <w:t>Gender Roles-</w:t>
            </w:r>
          </w:p>
        </w:tc>
        <w:tc>
          <w:tcPr>
            <w:tcW w:w="1255" w:type="dxa"/>
            <w:shd w:val="clear" w:color="auto" w:fill="auto"/>
          </w:tcPr>
          <w:p w:rsidR="00F66EFE" w:rsidRDefault="00D501A6" w:rsidP="0098673B">
            <w:r>
              <w:t>52-54</w:t>
            </w:r>
          </w:p>
        </w:tc>
      </w:tr>
      <w:tr w:rsidR="0098673B" w:rsidTr="0056775C">
        <w:trPr>
          <w:trHeight w:val="251"/>
        </w:trPr>
        <w:tc>
          <w:tcPr>
            <w:tcW w:w="9350" w:type="dxa"/>
            <w:gridSpan w:val="2"/>
            <w:shd w:val="clear" w:color="auto" w:fill="A6A6A6" w:themeFill="background1" w:themeFillShade="A6"/>
          </w:tcPr>
          <w:p w:rsidR="0098673B" w:rsidRDefault="0098673B" w:rsidP="0098673B">
            <w:r>
              <w:t>Clothing</w:t>
            </w:r>
          </w:p>
        </w:tc>
      </w:tr>
      <w:tr w:rsidR="0098673B" w:rsidTr="00902EF3">
        <w:trPr>
          <w:trHeight w:val="251"/>
        </w:trPr>
        <w:tc>
          <w:tcPr>
            <w:tcW w:w="8095" w:type="dxa"/>
            <w:shd w:val="clear" w:color="auto" w:fill="auto"/>
          </w:tcPr>
          <w:p w:rsidR="0098673B" w:rsidRDefault="0098673B" w:rsidP="0098673B">
            <w:proofErr w:type="spellStart"/>
            <w:r>
              <w:t>Jigida</w:t>
            </w:r>
            <w:proofErr w:type="spellEnd"/>
            <w:r>
              <w:t>—string of waist beads worn by women</w:t>
            </w:r>
          </w:p>
        </w:tc>
        <w:tc>
          <w:tcPr>
            <w:tcW w:w="1255" w:type="dxa"/>
            <w:shd w:val="clear" w:color="auto" w:fill="auto"/>
          </w:tcPr>
          <w:p w:rsidR="0098673B" w:rsidRDefault="0098673B" w:rsidP="0098673B">
            <w:r>
              <w:t>71</w:t>
            </w:r>
          </w:p>
        </w:tc>
      </w:tr>
      <w:tr w:rsidR="0098673B" w:rsidTr="00902EF3">
        <w:trPr>
          <w:trHeight w:val="251"/>
        </w:trPr>
        <w:tc>
          <w:tcPr>
            <w:tcW w:w="8095" w:type="dxa"/>
            <w:shd w:val="clear" w:color="auto" w:fill="auto"/>
          </w:tcPr>
          <w:p w:rsidR="0098673B" w:rsidRDefault="0098673B" w:rsidP="0098673B">
            <w:r>
              <w:t>Bride</w:t>
            </w:r>
            <w:r w:rsidR="00D501A6">
              <w:t>—hair and clothing</w:t>
            </w:r>
          </w:p>
        </w:tc>
        <w:tc>
          <w:tcPr>
            <w:tcW w:w="1255" w:type="dxa"/>
            <w:shd w:val="clear" w:color="auto" w:fill="auto"/>
          </w:tcPr>
          <w:p w:rsidR="0098673B" w:rsidRDefault="0098673B" w:rsidP="0098673B">
            <w:r>
              <w:t>71, 118</w:t>
            </w:r>
          </w:p>
        </w:tc>
      </w:tr>
      <w:tr w:rsidR="0098673B" w:rsidTr="0017338A">
        <w:trPr>
          <w:trHeight w:val="251"/>
        </w:trPr>
        <w:tc>
          <w:tcPr>
            <w:tcW w:w="8095" w:type="dxa"/>
            <w:shd w:val="clear" w:color="auto" w:fill="auto"/>
          </w:tcPr>
          <w:p w:rsidR="0098673B" w:rsidRDefault="0098673B" w:rsidP="0098673B">
            <w:proofErr w:type="spellStart"/>
            <w:r>
              <w:t>Uli</w:t>
            </w:r>
            <w:proofErr w:type="spellEnd"/>
            <w:r>
              <w:t>—a dye used by women to draw patterns on the skin</w:t>
            </w:r>
          </w:p>
        </w:tc>
        <w:tc>
          <w:tcPr>
            <w:tcW w:w="1255" w:type="dxa"/>
            <w:shd w:val="clear" w:color="auto" w:fill="auto"/>
          </w:tcPr>
          <w:p w:rsidR="0098673B" w:rsidRDefault="0098673B" w:rsidP="0098673B"/>
        </w:tc>
      </w:tr>
      <w:tr w:rsidR="0098673B" w:rsidTr="00D501A6">
        <w:trPr>
          <w:trHeight w:val="251"/>
        </w:trPr>
        <w:tc>
          <w:tcPr>
            <w:tcW w:w="9350" w:type="dxa"/>
            <w:gridSpan w:val="2"/>
            <w:shd w:val="clear" w:color="auto" w:fill="A6A6A6" w:themeFill="background1" w:themeFillShade="A6"/>
          </w:tcPr>
          <w:p w:rsidR="0098673B" w:rsidRDefault="0098673B" w:rsidP="0098673B">
            <w:r>
              <w:t>Business dealings</w:t>
            </w:r>
          </w:p>
        </w:tc>
      </w:tr>
      <w:tr w:rsidR="0098673B" w:rsidTr="00D501A6">
        <w:trPr>
          <w:trHeight w:val="251"/>
        </w:trPr>
        <w:tc>
          <w:tcPr>
            <w:tcW w:w="8095" w:type="dxa"/>
            <w:shd w:val="clear" w:color="auto" w:fill="auto"/>
          </w:tcPr>
          <w:p w:rsidR="0098673B" w:rsidRDefault="0098673B" w:rsidP="0098673B"/>
        </w:tc>
        <w:tc>
          <w:tcPr>
            <w:tcW w:w="1255" w:type="dxa"/>
            <w:shd w:val="clear" w:color="auto" w:fill="auto"/>
          </w:tcPr>
          <w:p w:rsidR="0098673B" w:rsidRDefault="0098673B" w:rsidP="0098673B"/>
        </w:tc>
      </w:tr>
      <w:tr w:rsidR="0098673B" w:rsidTr="00D501A6">
        <w:trPr>
          <w:trHeight w:val="251"/>
        </w:trPr>
        <w:tc>
          <w:tcPr>
            <w:tcW w:w="8095" w:type="dxa"/>
            <w:shd w:val="clear" w:color="auto" w:fill="auto"/>
          </w:tcPr>
          <w:p w:rsidR="0098673B" w:rsidRDefault="0098673B" w:rsidP="0098673B"/>
        </w:tc>
        <w:tc>
          <w:tcPr>
            <w:tcW w:w="1255" w:type="dxa"/>
            <w:shd w:val="clear" w:color="auto" w:fill="auto"/>
          </w:tcPr>
          <w:p w:rsidR="0098673B" w:rsidRDefault="0098673B" w:rsidP="0098673B"/>
        </w:tc>
      </w:tr>
      <w:tr w:rsidR="0098673B" w:rsidTr="00902EF3">
        <w:trPr>
          <w:trHeight w:val="251"/>
        </w:trPr>
        <w:tc>
          <w:tcPr>
            <w:tcW w:w="8095" w:type="dxa"/>
            <w:shd w:val="clear" w:color="auto" w:fill="A6A6A6" w:themeFill="background1" w:themeFillShade="A6"/>
          </w:tcPr>
          <w:p w:rsidR="0098673B" w:rsidRDefault="0098673B" w:rsidP="0098673B">
            <w:r>
              <w:t>Family</w:t>
            </w:r>
          </w:p>
        </w:tc>
        <w:tc>
          <w:tcPr>
            <w:tcW w:w="1255" w:type="dxa"/>
            <w:shd w:val="clear" w:color="auto" w:fill="A6A6A6" w:themeFill="background1" w:themeFillShade="A6"/>
          </w:tcPr>
          <w:p w:rsidR="0098673B" w:rsidRDefault="0098673B" w:rsidP="0098673B"/>
        </w:tc>
      </w:tr>
      <w:tr w:rsidR="0098673B" w:rsidTr="00902EF3">
        <w:trPr>
          <w:trHeight w:val="251"/>
        </w:trPr>
        <w:tc>
          <w:tcPr>
            <w:tcW w:w="8095" w:type="dxa"/>
            <w:shd w:val="clear" w:color="auto" w:fill="auto"/>
          </w:tcPr>
          <w:p w:rsidR="0098673B" w:rsidRDefault="00D501A6" w:rsidP="0098673B">
            <w:proofErr w:type="spellStart"/>
            <w:r>
              <w:t>Okwonko</w:t>
            </w:r>
            <w:proofErr w:type="spellEnd"/>
            <w:r>
              <w:t xml:space="preserve"> beats his wives</w:t>
            </w:r>
          </w:p>
        </w:tc>
        <w:tc>
          <w:tcPr>
            <w:tcW w:w="1255" w:type="dxa"/>
            <w:shd w:val="clear" w:color="auto" w:fill="auto"/>
          </w:tcPr>
          <w:p w:rsidR="0098673B" w:rsidRDefault="0098673B" w:rsidP="0098673B"/>
        </w:tc>
      </w:tr>
      <w:tr w:rsidR="0098673B" w:rsidTr="00902EF3">
        <w:trPr>
          <w:trHeight w:val="251"/>
        </w:trPr>
        <w:tc>
          <w:tcPr>
            <w:tcW w:w="8095" w:type="dxa"/>
            <w:shd w:val="clear" w:color="auto" w:fill="auto"/>
          </w:tcPr>
          <w:p w:rsidR="0098673B" w:rsidRDefault="0098673B" w:rsidP="0098673B"/>
        </w:tc>
        <w:tc>
          <w:tcPr>
            <w:tcW w:w="1255" w:type="dxa"/>
            <w:shd w:val="clear" w:color="auto" w:fill="auto"/>
          </w:tcPr>
          <w:p w:rsidR="0098673B" w:rsidRDefault="0098673B" w:rsidP="0098673B"/>
        </w:tc>
      </w:tr>
      <w:tr w:rsidR="0098673B" w:rsidTr="0056775C">
        <w:trPr>
          <w:trHeight w:val="251"/>
        </w:trPr>
        <w:tc>
          <w:tcPr>
            <w:tcW w:w="9350" w:type="dxa"/>
            <w:gridSpan w:val="2"/>
            <w:shd w:val="clear" w:color="auto" w:fill="A6A6A6" w:themeFill="background1" w:themeFillShade="A6"/>
          </w:tcPr>
          <w:p w:rsidR="0098673B" w:rsidRDefault="0098673B" w:rsidP="0098673B">
            <w:r>
              <w:t>Sports</w:t>
            </w:r>
          </w:p>
        </w:tc>
      </w:tr>
      <w:tr w:rsidR="0098673B" w:rsidTr="00902EF3">
        <w:trPr>
          <w:trHeight w:val="251"/>
        </w:trPr>
        <w:tc>
          <w:tcPr>
            <w:tcW w:w="8095" w:type="dxa"/>
            <w:shd w:val="clear" w:color="auto" w:fill="auto"/>
          </w:tcPr>
          <w:p w:rsidR="0098673B" w:rsidRDefault="0098673B" w:rsidP="0098673B">
            <w:r>
              <w:t>Wrestling</w:t>
            </w:r>
          </w:p>
        </w:tc>
        <w:tc>
          <w:tcPr>
            <w:tcW w:w="1255" w:type="dxa"/>
            <w:shd w:val="clear" w:color="auto" w:fill="auto"/>
          </w:tcPr>
          <w:p w:rsidR="0098673B" w:rsidRDefault="0098673B" w:rsidP="0098673B">
            <w:r>
              <w:t>46</w:t>
            </w:r>
          </w:p>
        </w:tc>
      </w:tr>
      <w:tr w:rsidR="00F66EFE" w:rsidTr="00902EF3">
        <w:trPr>
          <w:trHeight w:val="251"/>
        </w:trPr>
        <w:tc>
          <w:tcPr>
            <w:tcW w:w="8095" w:type="dxa"/>
            <w:shd w:val="clear" w:color="auto" w:fill="auto"/>
          </w:tcPr>
          <w:p w:rsidR="00F66EFE" w:rsidRDefault="00F66EFE" w:rsidP="0098673B">
            <w:proofErr w:type="spellStart"/>
            <w:r>
              <w:t>Ilo</w:t>
            </w:r>
            <w:proofErr w:type="spellEnd"/>
            <w:r>
              <w:t>--</w:t>
            </w:r>
          </w:p>
        </w:tc>
        <w:tc>
          <w:tcPr>
            <w:tcW w:w="1255" w:type="dxa"/>
            <w:shd w:val="clear" w:color="auto" w:fill="auto"/>
          </w:tcPr>
          <w:p w:rsidR="00F66EFE" w:rsidRDefault="00F66EFE" w:rsidP="0098673B">
            <w:r>
              <w:t>42, 46</w:t>
            </w:r>
          </w:p>
        </w:tc>
      </w:tr>
      <w:tr w:rsidR="0098673B" w:rsidTr="0056775C">
        <w:trPr>
          <w:trHeight w:val="251"/>
        </w:trPr>
        <w:tc>
          <w:tcPr>
            <w:tcW w:w="9350" w:type="dxa"/>
            <w:gridSpan w:val="2"/>
            <w:shd w:val="clear" w:color="auto" w:fill="A6A6A6" w:themeFill="background1" w:themeFillShade="A6"/>
          </w:tcPr>
          <w:p w:rsidR="0098673B" w:rsidRDefault="0098673B" w:rsidP="0098673B">
            <w:r>
              <w:t>Medicine</w:t>
            </w:r>
          </w:p>
        </w:tc>
      </w:tr>
      <w:tr w:rsidR="0098673B" w:rsidTr="00902EF3">
        <w:trPr>
          <w:trHeight w:val="251"/>
        </w:trPr>
        <w:tc>
          <w:tcPr>
            <w:tcW w:w="8095" w:type="dxa"/>
            <w:shd w:val="clear" w:color="auto" w:fill="auto"/>
          </w:tcPr>
          <w:p w:rsidR="0098673B" w:rsidRDefault="0098673B" w:rsidP="0098673B">
            <w:proofErr w:type="spellStart"/>
            <w:r>
              <w:t>Iba</w:t>
            </w:r>
            <w:proofErr w:type="spellEnd"/>
            <w:r>
              <w:t>--fever</w:t>
            </w:r>
          </w:p>
        </w:tc>
        <w:tc>
          <w:tcPr>
            <w:tcW w:w="1255" w:type="dxa"/>
            <w:shd w:val="clear" w:color="auto" w:fill="auto"/>
          </w:tcPr>
          <w:p w:rsidR="0098673B" w:rsidRDefault="0098673B" w:rsidP="0098673B">
            <w:r>
              <w:t>76, 85</w:t>
            </w:r>
          </w:p>
        </w:tc>
      </w:tr>
      <w:tr w:rsidR="0098673B" w:rsidTr="0056775C">
        <w:trPr>
          <w:trHeight w:val="251"/>
        </w:trPr>
        <w:tc>
          <w:tcPr>
            <w:tcW w:w="9350" w:type="dxa"/>
            <w:gridSpan w:val="2"/>
            <w:shd w:val="clear" w:color="auto" w:fill="A6A6A6" w:themeFill="background1" w:themeFillShade="A6"/>
          </w:tcPr>
          <w:p w:rsidR="0098673B" w:rsidRDefault="0098673B" w:rsidP="0098673B">
            <w:r>
              <w:t>Farming</w:t>
            </w:r>
          </w:p>
        </w:tc>
      </w:tr>
      <w:tr w:rsidR="0098673B" w:rsidTr="00902EF3">
        <w:trPr>
          <w:trHeight w:val="251"/>
        </w:trPr>
        <w:tc>
          <w:tcPr>
            <w:tcW w:w="8095" w:type="dxa"/>
            <w:shd w:val="clear" w:color="auto" w:fill="auto"/>
          </w:tcPr>
          <w:p w:rsidR="0098673B" w:rsidRDefault="0098673B" w:rsidP="0098673B">
            <w:r>
              <w:t>Men- raise yams</w:t>
            </w:r>
          </w:p>
        </w:tc>
        <w:tc>
          <w:tcPr>
            <w:tcW w:w="1255" w:type="dxa"/>
            <w:shd w:val="clear" w:color="auto" w:fill="auto"/>
          </w:tcPr>
          <w:p w:rsidR="0098673B" w:rsidRDefault="0098673B" w:rsidP="0098673B">
            <w:r>
              <w:t>33</w:t>
            </w:r>
          </w:p>
        </w:tc>
      </w:tr>
      <w:tr w:rsidR="0098673B" w:rsidTr="00902EF3">
        <w:trPr>
          <w:trHeight w:val="251"/>
        </w:trPr>
        <w:tc>
          <w:tcPr>
            <w:tcW w:w="8095" w:type="dxa"/>
            <w:shd w:val="clear" w:color="auto" w:fill="auto"/>
          </w:tcPr>
          <w:p w:rsidR="0098673B" w:rsidRDefault="0098673B" w:rsidP="0098673B">
            <w:r>
              <w:t>Women—raise cassava</w:t>
            </w:r>
          </w:p>
        </w:tc>
        <w:tc>
          <w:tcPr>
            <w:tcW w:w="1255" w:type="dxa"/>
            <w:shd w:val="clear" w:color="auto" w:fill="auto"/>
          </w:tcPr>
          <w:p w:rsidR="0098673B" w:rsidRDefault="0098673B" w:rsidP="0098673B">
            <w:r>
              <w:t>23, 33, 164</w:t>
            </w:r>
          </w:p>
        </w:tc>
      </w:tr>
      <w:tr w:rsidR="0098673B" w:rsidTr="00902EF3">
        <w:trPr>
          <w:trHeight w:val="251"/>
        </w:trPr>
        <w:tc>
          <w:tcPr>
            <w:tcW w:w="8095" w:type="dxa"/>
            <w:shd w:val="clear" w:color="auto" w:fill="auto"/>
          </w:tcPr>
          <w:p w:rsidR="0098673B" w:rsidRDefault="0098673B" w:rsidP="0098673B"/>
        </w:tc>
        <w:tc>
          <w:tcPr>
            <w:tcW w:w="1255" w:type="dxa"/>
            <w:shd w:val="clear" w:color="auto" w:fill="auto"/>
          </w:tcPr>
          <w:p w:rsidR="0098673B" w:rsidRDefault="0098673B" w:rsidP="0098673B"/>
        </w:tc>
      </w:tr>
      <w:tr w:rsidR="00D501A6" w:rsidTr="00D501A6">
        <w:trPr>
          <w:trHeight w:val="251"/>
        </w:trPr>
        <w:tc>
          <w:tcPr>
            <w:tcW w:w="8095" w:type="dxa"/>
            <w:shd w:val="clear" w:color="auto" w:fill="A6A6A6" w:themeFill="background1" w:themeFillShade="A6"/>
          </w:tcPr>
          <w:p w:rsidR="00D501A6" w:rsidRDefault="00D501A6" w:rsidP="0098673B">
            <w:r>
              <w:t>Festivals</w:t>
            </w:r>
          </w:p>
        </w:tc>
        <w:tc>
          <w:tcPr>
            <w:tcW w:w="1255" w:type="dxa"/>
            <w:shd w:val="clear" w:color="auto" w:fill="A6A6A6" w:themeFill="background1" w:themeFillShade="A6"/>
          </w:tcPr>
          <w:p w:rsidR="00D501A6" w:rsidRDefault="00D501A6" w:rsidP="0098673B"/>
        </w:tc>
      </w:tr>
      <w:tr w:rsidR="00D501A6" w:rsidTr="00902EF3">
        <w:trPr>
          <w:trHeight w:val="251"/>
        </w:trPr>
        <w:tc>
          <w:tcPr>
            <w:tcW w:w="8095" w:type="dxa"/>
            <w:shd w:val="clear" w:color="auto" w:fill="auto"/>
          </w:tcPr>
          <w:p w:rsidR="00D501A6" w:rsidRDefault="00D501A6" w:rsidP="0098673B">
            <w:r>
              <w:t>Feast of the New Yam and the Week of Peace</w:t>
            </w:r>
          </w:p>
        </w:tc>
        <w:tc>
          <w:tcPr>
            <w:tcW w:w="1255" w:type="dxa"/>
            <w:shd w:val="clear" w:color="auto" w:fill="auto"/>
          </w:tcPr>
          <w:p w:rsidR="00D501A6" w:rsidRDefault="00D501A6" w:rsidP="0098673B">
            <w:r>
              <w:t>36</w:t>
            </w:r>
          </w:p>
        </w:tc>
      </w:tr>
      <w:tr w:rsidR="00D501A6" w:rsidTr="00902EF3">
        <w:trPr>
          <w:trHeight w:val="251"/>
        </w:trPr>
        <w:tc>
          <w:tcPr>
            <w:tcW w:w="8095" w:type="dxa"/>
            <w:shd w:val="clear" w:color="auto" w:fill="auto"/>
          </w:tcPr>
          <w:p w:rsidR="00D501A6" w:rsidRDefault="00D501A6" w:rsidP="0098673B"/>
        </w:tc>
        <w:tc>
          <w:tcPr>
            <w:tcW w:w="1255" w:type="dxa"/>
            <w:shd w:val="clear" w:color="auto" w:fill="auto"/>
          </w:tcPr>
          <w:p w:rsidR="00D501A6" w:rsidRDefault="00D501A6" w:rsidP="0098673B"/>
        </w:tc>
      </w:tr>
      <w:tr w:rsidR="00D501A6" w:rsidTr="00902EF3">
        <w:trPr>
          <w:trHeight w:val="251"/>
        </w:trPr>
        <w:tc>
          <w:tcPr>
            <w:tcW w:w="8095" w:type="dxa"/>
            <w:shd w:val="clear" w:color="auto" w:fill="auto"/>
          </w:tcPr>
          <w:p w:rsidR="00D501A6" w:rsidRDefault="00D501A6" w:rsidP="0098673B"/>
        </w:tc>
        <w:tc>
          <w:tcPr>
            <w:tcW w:w="1255" w:type="dxa"/>
            <w:shd w:val="clear" w:color="auto" w:fill="auto"/>
          </w:tcPr>
          <w:p w:rsidR="00D501A6" w:rsidRDefault="00D501A6" w:rsidP="0098673B"/>
        </w:tc>
      </w:tr>
    </w:tbl>
    <w:p w:rsidR="00510691" w:rsidRDefault="00CF17EF" w:rsidP="0056775C"/>
    <w:sectPr w:rsidR="00510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C6"/>
    <w:rsid w:val="00083E25"/>
    <w:rsid w:val="000E36C6"/>
    <w:rsid w:val="0017338A"/>
    <w:rsid w:val="002E2300"/>
    <w:rsid w:val="00334557"/>
    <w:rsid w:val="003A44ED"/>
    <w:rsid w:val="0056775C"/>
    <w:rsid w:val="00623D18"/>
    <w:rsid w:val="006C03C9"/>
    <w:rsid w:val="007F063E"/>
    <w:rsid w:val="00826D4E"/>
    <w:rsid w:val="008F5522"/>
    <w:rsid w:val="00902EF3"/>
    <w:rsid w:val="0097575C"/>
    <w:rsid w:val="0098673B"/>
    <w:rsid w:val="00A82452"/>
    <w:rsid w:val="00BB6733"/>
    <w:rsid w:val="00C17EC3"/>
    <w:rsid w:val="00CF17EF"/>
    <w:rsid w:val="00D501A6"/>
    <w:rsid w:val="00D61F9E"/>
    <w:rsid w:val="00EF6861"/>
    <w:rsid w:val="00F66EFE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B9D3C"/>
  <w15:chartTrackingRefBased/>
  <w15:docId w15:val="{7C7535B0-34D0-4F56-AC9C-44FB3DAA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14</cp:revision>
  <cp:lastPrinted>2017-10-19T22:10:00Z</cp:lastPrinted>
  <dcterms:created xsi:type="dcterms:W3CDTF">2017-09-10T20:00:00Z</dcterms:created>
  <dcterms:modified xsi:type="dcterms:W3CDTF">2017-10-19T22:51:00Z</dcterms:modified>
</cp:coreProperties>
</file>